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8CF" w:rsidRDefault="00391E12" w:rsidP="00391E12">
      <w:pPr>
        <w:jc w:val="center"/>
        <w:rPr>
          <w:b/>
          <w:sz w:val="28"/>
          <w:szCs w:val="28"/>
        </w:rPr>
      </w:pPr>
      <w:r w:rsidRPr="00391E12">
        <w:rPr>
          <w:b/>
          <w:sz w:val="28"/>
          <w:szCs w:val="28"/>
        </w:rPr>
        <w:t>SJIL Board Retreat—Toward a New Library Facility</w:t>
      </w:r>
    </w:p>
    <w:p w:rsidR="00391E12" w:rsidRDefault="00391E12" w:rsidP="00391E12">
      <w:pPr>
        <w:jc w:val="center"/>
        <w:rPr>
          <w:b/>
          <w:sz w:val="28"/>
          <w:szCs w:val="28"/>
        </w:rPr>
      </w:pPr>
    </w:p>
    <w:p w:rsidR="00391E12" w:rsidRDefault="003416D0" w:rsidP="00391E12">
      <w:pPr>
        <w:rPr>
          <w:b/>
        </w:rPr>
      </w:pPr>
      <w:r>
        <w:rPr>
          <w:b/>
        </w:rPr>
        <w:t>Pre-retreat:</w:t>
      </w:r>
    </w:p>
    <w:p w:rsidR="00391E12" w:rsidRDefault="00391E12" w:rsidP="00391E12">
      <w:pPr>
        <w:rPr>
          <w:b/>
        </w:rPr>
      </w:pPr>
    </w:p>
    <w:p w:rsidR="00391E12" w:rsidRDefault="003416D0" w:rsidP="00681587">
      <w:pPr>
        <w:pStyle w:val="ListParagraph"/>
      </w:pPr>
      <w:r>
        <w:t xml:space="preserve">  I</w:t>
      </w:r>
      <w:r w:rsidR="00681587">
        <w:t>nformation</w:t>
      </w:r>
      <w:r w:rsidR="00111DDF">
        <w:t xml:space="preserve"> needed</w:t>
      </w:r>
      <w:r w:rsidR="00681587">
        <w:t xml:space="preserve"> from </w:t>
      </w:r>
      <w:r w:rsidR="00681587" w:rsidRPr="006F5062">
        <w:rPr>
          <w:b/>
        </w:rPr>
        <w:t>staff</w:t>
      </w:r>
      <w:r w:rsidR="0044229B" w:rsidRPr="006F5062">
        <w:rPr>
          <w:b/>
        </w:rPr>
        <w:t>-</w:t>
      </w:r>
      <w:r w:rsidR="0044229B">
        <w:t>-</w:t>
      </w:r>
      <w:r w:rsidR="00111DDF">
        <w:t xml:space="preserve"> the c</w:t>
      </w:r>
      <w:r w:rsidR="00CD2412">
        <w:t>urrent status</w:t>
      </w:r>
      <w:r w:rsidR="00111DDF">
        <w:t>:</w:t>
      </w:r>
    </w:p>
    <w:p w:rsidR="00111DDF" w:rsidRDefault="00111DDF" w:rsidP="00111DDF">
      <w:pPr>
        <w:pStyle w:val="ListParagraph"/>
      </w:pPr>
    </w:p>
    <w:p w:rsidR="00CD2412" w:rsidRDefault="003E0011" w:rsidP="00CD2412">
      <w:pPr>
        <w:pStyle w:val="ListParagraph"/>
      </w:pPr>
      <w:r>
        <w:t xml:space="preserve">      </w:t>
      </w:r>
      <w:r w:rsidR="00CD2412">
        <w:t>Size, approximate</w:t>
      </w:r>
      <w:r w:rsidR="0044229B">
        <w:t xml:space="preserve"> </w:t>
      </w:r>
      <w:r w:rsidR="00CD2412">
        <w:t>of major building spaces:</w:t>
      </w:r>
    </w:p>
    <w:p w:rsidR="00CD2412" w:rsidRDefault="00CD2412" w:rsidP="00CD2412">
      <w:pPr>
        <w:pStyle w:val="ListParagraph"/>
      </w:pPr>
      <w:r>
        <w:tab/>
        <w:t>Non-fiction shelving</w:t>
      </w:r>
      <w:r w:rsidR="0044229B">
        <w:t xml:space="preserve"> (linear feet)</w:t>
      </w:r>
    </w:p>
    <w:p w:rsidR="00CD2412" w:rsidRDefault="00CD2412" w:rsidP="00CD2412">
      <w:pPr>
        <w:pStyle w:val="ListParagraph"/>
      </w:pPr>
      <w:r>
        <w:tab/>
        <w:t>Fiction shelving</w:t>
      </w:r>
      <w:r w:rsidR="0044229B">
        <w:t xml:space="preserve"> (linear feet)</w:t>
      </w:r>
    </w:p>
    <w:p w:rsidR="00CD2412" w:rsidRDefault="00CD2412" w:rsidP="00CD2412">
      <w:pPr>
        <w:pStyle w:val="ListParagraph"/>
      </w:pPr>
      <w:r>
        <w:tab/>
        <w:t>Special collections</w:t>
      </w:r>
      <w:r w:rsidR="0044229B">
        <w:t xml:space="preserve"> (linear feet)</w:t>
      </w:r>
    </w:p>
    <w:p w:rsidR="00CD2412" w:rsidRDefault="00CD2412" w:rsidP="00CD2412">
      <w:pPr>
        <w:pStyle w:val="ListParagraph"/>
      </w:pPr>
      <w:r>
        <w:tab/>
        <w:t>Print reference</w:t>
      </w:r>
      <w:r w:rsidR="0044229B">
        <w:t xml:space="preserve"> (linear feet)</w:t>
      </w:r>
    </w:p>
    <w:p w:rsidR="00CD2412" w:rsidRDefault="00CD2412" w:rsidP="00CD2412">
      <w:pPr>
        <w:pStyle w:val="ListParagraph"/>
      </w:pPr>
      <w:r>
        <w:tab/>
        <w:t>New books</w:t>
      </w:r>
      <w:r w:rsidR="0044229B">
        <w:t xml:space="preserve"> (linear feet)</w:t>
      </w:r>
    </w:p>
    <w:p w:rsidR="00CD2412" w:rsidRDefault="00CD2412" w:rsidP="00CD2412">
      <w:pPr>
        <w:pStyle w:val="ListParagraph"/>
      </w:pPr>
      <w:r>
        <w:tab/>
        <w:t>DVDs</w:t>
      </w:r>
      <w:r w:rsidR="00681587">
        <w:t xml:space="preserve"> (linear feet)</w:t>
      </w:r>
    </w:p>
    <w:p w:rsidR="00CD2412" w:rsidRDefault="00CD2412" w:rsidP="00CD2412">
      <w:pPr>
        <w:pStyle w:val="ListParagraph"/>
      </w:pPr>
      <w:r>
        <w:tab/>
        <w:t>Audio books</w:t>
      </w:r>
      <w:r w:rsidR="00681587">
        <w:t xml:space="preserve"> (linear feet)</w:t>
      </w:r>
    </w:p>
    <w:p w:rsidR="00681587" w:rsidRDefault="00CD2412" w:rsidP="00681587">
      <w:pPr>
        <w:pStyle w:val="ListParagraph"/>
        <w:ind w:firstLine="720"/>
      </w:pPr>
      <w:r>
        <w:t>Children’s area</w:t>
      </w:r>
      <w:r w:rsidR="00681587">
        <w:t xml:space="preserve">  (square feet)</w:t>
      </w:r>
    </w:p>
    <w:p w:rsidR="00CD2412" w:rsidRDefault="00CD2412" w:rsidP="00CD2412">
      <w:pPr>
        <w:pStyle w:val="ListParagraph"/>
        <w:ind w:firstLine="720"/>
      </w:pPr>
      <w:r>
        <w:t>Teen area</w:t>
      </w:r>
      <w:r w:rsidR="00681587">
        <w:t xml:space="preserve">  (square feet)</w:t>
      </w:r>
    </w:p>
    <w:p w:rsidR="00CD2412" w:rsidRDefault="00CD2412" w:rsidP="00CD2412">
      <w:pPr>
        <w:pStyle w:val="ListParagraph"/>
        <w:ind w:firstLine="720"/>
      </w:pPr>
      <w:r>
        <w:t>Study/work space  (number of seats)</w:t>
      </w:r>
    </w:p>
    <w:p w:rsidR="00CD2412" w:rsidRDefault="00CD2412" w:rsidP="00CD2412">
      <w:pPr>
        <w:pStyle w:val="ListParagraph"/>
        <w:ind w:firstLine="720"/>
      </w:pPr>
      <w:r>
        <w:t>Soft seating (number of seats)</w:t>
      </w:r>
    </w:p>
    <w:p w:rsidR="00CD2412" w:rsidRDefault="00CD2412" w:rsidP="00CD2412">
      <w:pPr>
        <w:pStyle w:val="ListParagraph"/>
        <w:ind w:firstLine="720"/>
      </w:pPr>
      <w:r>
        <w:t>Programming space</w:t>
      </w:r>
      <w:r w:rsidR="00681587">
        <w:t xml:space="preserve">  (square feet)</w:t>
      </w:r>
    </w:p>
    <w:p w:rsidR="00CD2412" w:rsidRDefault="00CD2412" w:rsidP="00CD2412">
      <w:pPr>
        <w:pStyle w:val="ListParagraph"/>
        <w:ind w:firstLine="720"/>
      </w:pPr>
      <w:r>
        <w:t xml:space="preserve">Meeting room </w:t>
      </w:r>
      <w:r w:rsidR="00681587">
        <w:t xml:space="preserve"> (square feet)</w:t>
      </w:r>
    </w:p>
    <w:p w:rsidR="00CD2412" w:rsidRDefault="00CD2412" w:rsidP="00CD2412">
      <w:pPr>
        <w:pStyle w:val="ListParagraph"/>
        <w:ind w:firstLine="720"/>
      </w:pPr>
      <w:r>
        <w:t>Circulation services</w:t>
      </w:r>
      <w:r w:rsidR="00681587">
        <w:t xml:space="preserve"> (square feet)</w:t>
      </w:r>
    </w:p>
    <w:p w:rsidR="00CD2412" w:rsidRDefault="00CD2412" w:rsidP="00CD2412">
      <w:pPr>
        <w:pStyle w:val="ListParagraph"/>
        <w:ind w:firstLine="720"/>
      </w:pPr>
      <w:r>
        <w:t>Reference services</w:t>
      </w:r>
      <w:r w:rsidR="00681587">
        <w:t xml:space="preserve"> (reference services)</w:t>
      </w:r>
    </w:p>
    <w:p w:rsidR="00CD2412" w:rsidRDefault="00CD2412" w:rsidP="00CD2412">
      <w:pPr>
        <w:pStyle w:val="ListParagraph"/>
        <w:ind w:firstLine="720"/>
      </w:pPr>
      <w:r>
        <w:t>Staff workroom/break space/kitchen</w:t>
      </w:r>
      <w:r w:rsidR="00681587">
        <w:t xml:space="preserve">  (square feet)</w:t>
      </w:r>
    </w:p>
    <w:p w:rsidR="00CD2412" w:rsidRDefault="00CD2412" w:rsidP="00CD2412">
      <w:pPr>
        <w:pStyle w:val="ListParagraph"/>
        <w:ind w:firstLine="720"/>
      </w:pPr>
      <w:r>
        <w:t>Volunteer workspace</w:t>
      </w:r>
      <w:r w:rsidR="00681587">
        <w:t xml:space="preserve">  (square feet)</w:t>
      </w:r>
    </w:p>
    <w:p w:rsidR="00681587" w:rsidRDefault="00681587" w:rsidP="00CD2412">
      <w:pPr>
        <w:pStyle w:val="ListParagraph"/>
        <w:ind w:firstLine="720"/>
      </w:pPr>
      <w:r>
        <w:t>Storage (square feet)</w:t>
      </w:r>
    </w:p>
    <w:p w:rsidR="0044229B" w:rsidRDefault="0044229B" w:rsidP="00CD2412">
      <w:pPr>
        <w:pStyle w:val="ListParagraph"/>
        <w:ind w:firstLine="720"/>
      </w:pPr>
      <w:r>
        <w:t>Parking (number of spaces)</w:t>
      </w:r>
    </w:p>
    <w:p w:rsidR="003416D0" w:rsidRDefault="003416D0" w:rsidP="00CD2412">
      <w:pPr>
        <w:pStyle w:val="ListParagraph"/>
        <w:ind w:firstLine="720"/>
      </w:pPr>
    </w:p>
    <w:p w:rsidR="004276F1" w:rsidRDefault="004276F1" w:rsidP="003416D0">
      <w:pPr>
        <w:ind w:firstLine="810"/>
        <w:rPr>
          <w:b/>
        </w:rPr>
      </w:pPr>
      <w:r>
        <w:rPr>
          <w:b/>
        </w:rPr>
        <w:t>Director</w:t>
      </w:r>
    </w:p>
    <w:p w:rsidR="004276F1" w:rsidRDefault="004276F1" w:rsidP="003416D0">
      <w:pPr>
        <w:ind w:firstLine="810"/>
        <w:rPr>
          <w:b/>
        </w:rPr>
      </w:pPr>
    </w:p>
    <w:p w:rsidR="00910B08" w:rsidRDefault="00910B08" w:rsidP="004276F1">
      <w:pPr>
        <w:ind w:left="630" w:firstLine="810"/>
      </w:pPr>
      <w:r>
        <w:t>Long range plan:  What has been accomplished?  What has not?</w:t>
      </w:r>
    </w:p>
    <w:p w:rsidR="00910B08" w:rsidRDefault="00910B08" w:rsidP="003416D0">
      <w:pPr>
        <w:ind w:firstLine="810"/>
      </w:pPr>
    </w:p>
    <w:p w:rsidR="003416D0" w:rsidRDefault="003416D0" w:rsidP="004276F1">
      <w:pPr>
        <w:ind w:left="630" w:firstLine="810"/>
      </w:pPr>
      <w:r>
        <w:t>First level vision for the Library focused on services</w:t>
      </w:r>
    </w:p>
    <w:p w:rsidR="003416D0" w:rsidRDefault="003416D0" w:rsidP="003416D0">
      <w:pPr>
        <w:ind w:firstLine="810"/>
      </w:pPr>
    </w:p>
    <w:p w:rsidR="003E0011" w:rsidRDefault="003416D0" w:rsidP="003E0011">
      <w:pPr>
        <w:pStyle w:val="ListParagraph"/>
      </w:pPr>
      <w:bookmarkStart w:id="0" w:name="_GoBack"/>
      <w:bookmarkEnd w:id="0"/>
      <w:r w:rsidRPr="006F5062">
        <w:rPr>
          <w:b/>
        </w:rPr>
        <w:t xml:space="preserve"> </w:t>
      </w:r>
      <w:r w:rsidR="006F5062" w:rsidRPr="006F5062">
        <w:rPr>
          <w:b/>
        </w:rPr>
        <w:t>Board</w:t>
      </w:r>
      <w:r w:rsidR="006F5062">
        <w:t xml:space="preserve"> a</w:t>
      </w:r>
      <w:r w:rsidR="003E0011">
        <w:t xml:space="preserve">ctions/considerations </w:t>
      </w:r>
    </w:p>
    <w:p w:rsidR="003E0011" w:rsidRDefault="003E0011" w:rsidP="003E0011">
      <w:pPr>
        <w:pStyle w:val="ListParagraph"/>
      </w:pPr>
    </w:p>
    <w:p w:rsidR="003E0011" w:rsidRDefault="003E0011" w:rsidP="003E0011">
      <w:pPr>
        <w:tabs>
          <w:tab w:val="left" w:pos="1080"/>
        </w:tabs>
        <w:ind w:left="1440" w:hanging="720"/>
      </w:pPr>
      <w:r>
        <w:tab/>
        <w:t>Review long range plan and extrapolate forward: possible priorities, changes, expansions, omissions after 2020</w:t>
      </w:r>
    </w:p>
    <w:p w:rsidR="003E0011" w:rsidRDefault="003E0011" w:rsidP="003E0011">
      <w:pPr>
        <w:tabs>
          <w:tab w:val="left" w:pos="1080"/>
        </w:tabs>
        <w:ind w:left="1440" w:hanging="720"/>
      </w:pPr>
    </w:p>
    <w:p w:rsidR="003E0011" w:rsidRDefault="003E0011" w:rsidP="003E0011">
      <w:pPr>
        <w:tabs>
          <w:tab w:val="left" w:pos="1080"/>
        </w:tabs>
        <w:ind w:left="1440" w:hanging="720"/>
      </w:pPr>
      <w:r>
        <w:tab/>
        <w:t>Review all comments from users from community survey</w:t>
      </w:r>
    </w:p>
    <w:p w:rsidR="006F5062" w:rsidRDefault="006F5062" w:rsidP="003E0011">
      <w:pPr>
        <w:tabs>
          <w:tab w:val="left" w:pos="1080"/>
        </w:tabs>
        <w:ind w:left="1440" w:hanging="720"/>
      </w:pPr>
    </w:p>
    <w:p w:rsidR="006F5062" w:rsidRDefault="00910B08" w:rsidP="003E0011">
      <w:pPr>
        <w:tabs>
          <w:tab w:val="left" w:pos="1080"/>
        </w:tabs>
        <w:ind w:left="1440" w:hanging="720"/>
      </w:pPr>
      <w:r>
        <w:tab/>
        <w:t>Read Library Construction Program checklist handout</w:t>
      </w:r>
    </w:p>
    <w:p w:rsidR="00910B08" w:rsidRDefault="00910B08" w:rsidP="003E0011">
      <w:pPr>
        <w:tabs>
          <w:tab w:val="left" w:pos="1080"/>
        </w:tabs>
        <w:ind w:left="1440" w:hanging="720"/>
      </w:pPr>
    </w:p>
    <w:p w:rsidR="00910B08" w:rsidRDefault="00910B08" w:rsidP="003E0011">
      <w:pPr>
        <w:tabs>
          <w:tab w:val="left" w:pos="1080"/>
        </w:tabs>
        <w:ind w:left="1440" w:hanging="720"/>
      </w:pPr>
      <w:r>
        <w:tab/>
        <w:t>Read previous email concerning bonds</w:t>
      </w:r>
    </w:p>
    <w:p w:rsidR="00910B08" w:rsidRDefault="00910B08" w:rsidP="003E0011">
      <w:pPr>
        <w:tabs>
          <w:tab w:val="left" w:pos="1080"/>
        </w:tabs>
        <w:ind w:left="1440" w:hanging="720"/>
      </w:pPr>
    </w:p>
    <w:p w:rsidR="00910B08" w:rsidRDefault="00910B08" w:rsidP="003E0011">
      <w:pPr>
        <w:tabs>
          <w:tab w:val="left" w:pos="1080"/>
        </w:tabs>
        <w:ind w:left="1440" w:hanging="720"/>
      </w:pPr>
      <w:r>
        <w:tab/>
        <w:t xml:space="preserve">Read . . . </w:t>
      </w:r>
    </w:p>
    <w:p w:rsidR="003E0011" w:rsidRDefault="003E0011" w:rsidP="003E0011">
      <w:pPr>
        <w:tabs>
          <w:tab w:val="left" w:pos="1080"/>
        </w:tabs>
        <w:ind w:left="1440" w:hanging="720"/>
      </w:pPr>
    </w:p>
    <w:p w:rsidR="003416D0" w:rsidRDefault="00910B08" w:rsidP="00910B08">
      <w:pPr>
        <w:tabs>
          <w:tab w:val="left" w:pos="1080"/>
        </w:tabs>
      </w:pPr>
      <w:r>
        <w:rPr>
          <w:b/>
        </w:rPr>
        <w:t>Retreat:</w:t>
      </w:r>
      <w:r w:rsidR="003E0011">
        <w:tab/>
      </w:r>
    </w:p>
    <w:p w:rsidR="00391E12" w:rsidRPr="00CD2412" w:rsidRDefault="00CD2412" w:rsidP="00CD2412">
      <w:pPr>
        <w:pStyle w:val="ListParagraph"/>
        <w:ind w:firstLine="720"/>
      </w:pPr>
      <w:r>
        <w:t xml:space="preserve"> </w:t>
      </w:r>
    </w:p>
    <w:p w:rsidR="00391E12" w:rsidRDefault="00391E12" w:rsidP="00391E12">
      <w:pPr>
        <w:rPr>
          <w:b/>
        </w:rPr>
      </w:pPr>
    </w:p>
    <w:p w:rsidR="00391E12" w:rsidRDefault="00391E12" w:rsidP="00681587">
      <w:pPr>
        <w:pStyle w:val="ListParagraph"/>
        <w:numPr>
          <w:ilvl w:val="0"/>
          <w:numId w:val="4"/>
        </w:numPr>
      </w:pPr>
      <w:r>
        <w:t>Facility</w:t>
      </w:r>
      <w:r w:rsidR="00CD2412">
        <w:t xml:space="preserve"> and services</w:t>
      </w:r>
    </w:p>
    <w:p w:rsidR="00CD2412" w:rsidRDefault="00CD2412" w:rsidP="00681587"/>
    <w:p w:rsidR="00111DDF" w:rsidRDefault="003E0011" w:rsidP="00391E12">
      <w:pPr>
        <w:pStyle w:val="ListParagraph"/>
        <w:ind w:left="1080" w:hanging="360"/>
      </w:pPr>
      <w:r>
        <w:t xml:space="preserve">Review current building status and </w:t>
      </w:r>
      <w:r w:rsidR="00111DDF">
        <w:t xml:space="preserve">long range plan </w:t>
      </w:r>
    </w:p>
    <w:p w:rsidR="00681587" w:rsidRDefault="00681587" w:rsidP="00391E12">
      <w:pPr>
        <w:pStyle w:val="ListParagraph"/>
        <w:ind w:left="1080" w:hanging="360"/>
      </w:pPr>
    </w:p>
    <w:p w:rsidR="00681587" w:rsidRDefault="003E0011" w:rsidP="00681587">
      <w:pPr>
        <w:pStyle w:val="ListParagraph"/>
      </w:pPr>
      <w:r>
        <w:t>Define c</w:t>
      </w:r>
      <w:r w:rsidR="00681587">
        <w:t>urrent inadequacies or lacks in services and/or space</w:t>
      </w:r>
    </w:p>
    <w:p w:rsidR="00111DDF" w:rsidRDefault="00111DDF" w:rsidP="00391E12">
      <w:pPr>
        <w:pStyle w:val="ListParagraph"/>
        <w:ind w:left="1080" w:hanging="360"/>
      </w:pPr>
    </w:p>
    <w:p w:rsidR="00391E12" w:rsidRDefault="003E0011" w:rsidP="00391E12">
      <w:pPr>
        <w:pStyle w:val="ListParagraph"/>
        <w:ind w:left="1080" w:hanging="360"/>
      </w:pPr>
      <w:r>
        <w:t>Develop v</w:t>
      </w:r>
      <w:r w:rsidR="00391E12">
        <w:t>ision of service ideal</w:t>
      </w:r>
      <w:r w:rsidR="00681587">
        <w:t xml:space="preserve"> projected 20 years  (Board, Staff)</w:t>
      </w:r>
    </w:p>
    <w:p w:rsidR="00111DDF" w:rsidRDefault="00111DDF" w:rsidP="00391E12">
      <w:pPr>
        <w:pStyle w:val="ListParagraph"/>
        <w:ind w:left="1080" w:hanging="360"/>
      </w:pPr>
    </w:p>
    <w:p w:rsidR="00391E12" w:rsidRDefault="003416D0" w:rsidP="003E0011">
      <w:pPr>
        <w:ind w:left="990" w:hanging="540"/>
      </w:pPr>
      <w:r>
        <w:t xml:space="preserve">     </w:t>
      </w:r>
      <w:r w:rsidR="003E0011">
        <w:t>Consider w</w:t>
      </w:r>
      <w:r w:rsidR="00391E12">
        <w:t>hat more facility would it take (proportionately) to fulfill this vision</w:t>
      </w:r>
    </w:p>
    <w:p w:rsidR="00CD2412" w:rsidRDefault="00CD2412" w:rsidP="00391E12">
      <w:pPr>
        <w:pStyle w:val="ListParagraph"/>
      </w:pPr>
    </w:p>
    <w:p w:rsidR="00391E12" w:rsidRDefault="003416D0" w:rsidP="003E0011">
      <w:pPr>
        <w:ind w:firstLine="450"/>
      </w:pPr>
      <w:r>
        <w:t xml:space="preserve">     </w:t>
      </w:r>
      <w:r w:rsidR="003E0011">
        <w:t>Develop list of s</w:t>
      </w:r>
      <w:r w:rsidR="00391E12">
        <w:t>ervice priorities</w:t>
      </w:r>
    </w:p>
    <w:p w:rsidR="00391E12" w:rsidRDefault="00391E12" w:rsidP="00391E12"/>
    <w:p w:rsidR="00111DDF" w:rsidRDefault="00111DDF" w:rsidP="00391E12"/>
    <w:p w:rsidR="00111DDF" w:rsidRDefault="00111DDF" w:rsidP="00391E12"/>
    <w:p w:rsidR="00111DDF" w:rsidRDefault="00111DDF" w:rsidP="00391E12"/>
    <w:p w:rsidR="00111DDF" w:rsidRDefault="00111DDF" w:rsidP="00391E12"/>
    <w:p w:rsidR="00111DDF" w:rsidRDefault="00111DDF" w:rsidP="00391E12"/>
    <w:p w:rsidR="00111DDF" w:rsidRDefault="00111DDF" w:rsidP="00391E12"/>
    <w:p w:rsidR="00111DDF" w:rsidRDefault="00111DDF" w:rsidP="00391E12"/>
    <w:p w:rsidR="00391E12" w:rsidRDefault="00391E12" w:rsidP="00391E12"/>
    <w:p w:rsidR="00391E12" w:rsidRDefault="00391E12" w:rsidP="00391E12">
      <w:pPr>
        <w:pStyle w:val="ListParagraph"/>
        <w:numPr>
          <w:ilvl w:val="0"/>
          <w:numId w:val="2"/>
        </w:numPr>
      </w:pPr>
      <w:r>
        <w:t xml:space="preserve"> Finances</w:t>
      </w:r>
    </w:p>
    <w:p w:rsidR="00111DDF" w:rsidRDefault="00111DDF" w:rsidP="00391E12">
      <w:pPr>
        <w:pStyle w:val="ListParagraph"/>
      </w:pPr>
    </w:p>
    <w:p w:rsidR="0044229B" w:rsidRDefault="003E0011" w:rsidP="00391E12">
      <w:pPr>
        <w:pStyle w:val="ListParagraph"/>
      </w:pPr>
      <w:r>
        <w:t>Consider h</w:t>
      </w:r>
      <w:r w:rsidR="00391E12">
        <w:t>ow much could be reali</w:t>
      </w:r>
      <w:r>
        <w:t>stically asked of the community</w:t>
      </w:r>
      <w:r w:rsidR="0044229B">
        <w:t xml:space="preserve"> </w:t>
      </w:r>
    </w:p>
    <w:p w:rsidR="0044229B" w:rsidRDefault="0044229B" w:rsidP="0044229B">
      <w:pPr>
        <w:pStyle w:val="ListParagraph"/>
        <w:ind w:firstLine="720"/>
      </w:pPr>
      <w:r>
        <w:t xml:space="preserve">For property?  </w:t>
      </w:r>
    </w:p>
    <w:p w:rsidR="00391E12" w:rsidRDefault="0044229B" w:rsidP="0044229B">
      <w:pPr>
        <w:pStyle w:val="ListParagraph"/>
        <w:ind w:left="1890" w:hanging="450"/>
      </w:pPr>
      <w:r>
        <w:t>For building?  (How much building would we get for that amount of money based, for example, on $450/</w:t>
      </w:r>
      <w:proofErr w:type="spellStart"/>
      <w:r>
        <w:t>sq.ft</w:t>
      </w:r>
      <w:proofErr w:type="spellEnd"/>
      <w:r>
        <w:t>.?)</w:t>
      </w:r>
    </w:p>
    <w:p w:rsidR="00111DDF" w:rsidRDefault="00111DDF" w:rsidP="0044229B"/>
    <w:p w:rsidR="00391E12" w:rsidRDefault="003E0011" w:rsidP="00391E12">
      <w:pPr>
        <w:pStyle w:val="ListParagraph"/>
      </w:pPr>
      <w:r>
        <w:t>Discuss h</w:t>
      </w:r>
      <w:r w:rsidR="00391E12">
        <w:t xml:space="preserve">ow this </w:t>
      </w:r>
      <w:r>
        <w:t xml:space="preserve">might </w:t>
      </w:r>
      <w:r w:rsidR="003416D0">
        <w:t>be raised</w:t>
      </w:r>
    </w:p>
    <w:p w:rsidR="00391E12" w:rsidRDefault="00111DDF" w:rsidP="00391E12">
      <w:pPr>
        <w:pStyle w:val="ListParagraph"/>
      </w:pPr>
      <w:r>
        <w:tab/>
      </w:r>
      <w:r w:rsidR="00391E12">
        <w:t>Bond</w:t>
      </w:r>
    </w:p>
    <w:p w:rsidR="00391E12" w:rsidRDefault="00111DDF" w:rsidP="00391E12">
      <w:pPr>
        <w:pStyle w:val="ListParagraph"/>
      </w:pPr>
      <w:r>
        <w:tab/>
      </w:r>
      <w:r w:rsidR="00391E12">
        <w:t>Philanthropy</w:t>
      </w:r>
    </w:p>
    <w:p w:rsidR="00391E12" w:rsidRDefault="00111DDF" w:rsidP="00391E12">
      <w:pPr>
        <w:pStyle w:val="ListParagraph"/>
      </w:pPr>
      <w:r>
        <w:tab/>
      </w:r>
      <w:r w:rsidR="00391E12">
        <w:t>Community fund raising</w:t>
      </w:r>
    </w:p>
    <w:p w:rsidR="0044229B" w:rsidRDefault="0044229B" w:rsidP="00391E12">
      <w:pPr>
        <w:pStyle w:val="ListParagraph"/>
      </w:pPr>
      <w:r>
        <w:tab/>
        <w:t>Other</w:t>
      </w:r>
    </w:p>
    <w:p w:rsidR="00111DDF" w:rsidRDefault="00111DDF" w:rsidP="00391E12">
      <w:pPr>
        <w:pStyle w:val="ListParagraph"/>
      </w:pPr>
    </w:p>
    <w:p w:rsidR="003416D0" w:rsidRDefault="003416D0" w:rsidP="003416D0">
      <w:pPr>
        <w:ind w:firstLine="720"/>
      </w:pPr>
      <w:r>
        <w:t>Discuss h</w:t>
      </w:r>
      <w:r w:rsidR="00111DDF">
        <w:t xml:space="preserve">ow this </w:t>
      </w:r>
      <w:r w:rsidR="0044229B">
        <w:t xml:space="preserve">project </w:t>
      </w:r>
      <w:r>
        <w:t xml:space="preserve">could </w:t>
      </w:r>
      <w:r w:rsidR="00111DDF">
        <w:t>b</w:t>
      </w:r>
      <w:r>
        <w:t>e rationalized to the community</w:t>
      </w:r>
    </w:p>
    <w:p w:rsidR="00111DDF" w:rsidRDefault="00111DDF" w:rsidP="003416D0">
      <w:pPr>
        <w:ind w:firstLine="720"/>
      </w:pPr>
      <w:r>
        <w:tab/>
      </w:r>
    </w:p>
    <w:p w:rsidR="00391E12" w:rsidRDefault="003416D0" w:rsidP="00391E12">
      <w:pPr>
        <w:pStyle w:val="ListParagraph"/>
      </w:pPr>
      <w:r>
        <w:t>Consider what might be</w:t>
      </w:r>
      <w:r w:rsidR="00111DDF">
        <w:t xml:space="preserve"> the potential relationship of the timing of the next anticipated levy lid lift </w:t>
      </w:r>
      <w:r>
        <w:t>election and of a bond election</w:t>
      </w:r>
    </w:p>
    <w:p w:rsidR="00111DDF" w:rsidRDefault="00111DDF" w:rsidP="00391E12">
      <w:pPr>
        <w:pStyle w:val="ListParagraph"/>
      </w:pPr>
    </w:p>
    <w:sectPr w:rsidR="00111DDF" w:rsidSect="00B578C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BB16E6"/>
    <w:multiLevelType w:val="hybridMultilevel"/>
    <w:tmpl w:val="733408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01AC6"/>
    <w:multiLevelType w:val="hybridMultilevel"/>
    <w:tmpl w:val="941EE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0473A4"/>
    <w:multiLevelType w:val="hybridMultilevel"/>
    <w:tmpl w:val="139A634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A960B2"/>
    <w:multiLevelType w:val="hybridMultilevel"/>
    <w:tmpl w:val="891A44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E12"/>
    <w:rsid w:val="00111DDF"/>
    <w:rsid w:val="003416D0"/>
    <w:rsid w:val="00391E12"/>
    <w:rsid w:val="003E0011"/>
    <w:rsid w:val="004276F1"/>
    <w:rsid w:val="0044229B"/>
    <w:rsid w:val="00681587"/>
    <w:rsid w:val="006F5062"/>
    <w:rsid w:val="00910B08"/>
    <w:rsid w:val="00B578CF"/>
    <w:rsid w:val="00CD2412"/>
    <w:rsid w:val="00EB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1FFEB19F-B28A-48A9-8032-F5916A4AC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91E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6B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B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Weber/Roochvarg</dc:creator>
  <cp:keywords/>
  <dc:description/>
  <cp:lastModifiedBy>Laurie Orton</cp:lastModifiedBy>
  <cp:revision>3</cp:revision>
  <cp:lastPrinted>2015-03-25T21:33:00Z</cp:lastPrinted>
  <dcterms:created xsi:type="dcterms:W3CDTF">2015-03-25T21:34:00Z</dcterms:created>
  <dcterms:modified xsi:type="dcterms:W3CDTF">2015-04-07T23:09:00Z</dcterms:modified>
</cp:coreProperties>
</file>